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9688" w14:textId="4D95DE62" w:rsidR="006875F7" w:rsidRDefault="00BA6C61" w:rsidP="006C71F5">
      <w:pPr>
        <w:pStyle w:val="Title"/>
      </w:pPr>
      <w:r>
        <w:t>Complex Analysis Qualifying Examination — Spring 2020</w:t>
      </w:r>
      <w:bookmarkStart w:id="0" w:name="spring-2020"/>
      <w:bookmarkStart w:id="1" w:name="complex-analysis-qualifying-examination"/>
      <w:bookmarkStart w:id="2" w:name="main-content"/>
    </w:p>
    <w:p w14:paraId="1682D293" w14:textId="77777777" w:rsidR="006875F7" w:rsidRDefault="00BA6C61">
      <w:pPr>
        <w:pStyle w:val="FirstParagraph"/>
      </w:pPr>
      <w:r>
        <w:t xml:space="preserve">Committee: Paul Pollack (Chair), Jingzhi Tie and </w:t>
      </w:r>
      <w:proofErr w:type="spellStart"/>
      <w:r>
        <w:t>Shuzhou</w:t>
      </w:r>
      <w:proofErr w:type="spellEnd"/>
      <w:r>
        <w:t xml:space="preserve"> Wang</w:t>
      </w:r>
    </w:p>
    <w:p w14:paraId="33D50BEC" w14:textId="77777777" w:rsidR="006875F7" w:rsidRDefault="00BA6C61">
      <w:pPr>
        <w:pStyle w:val="Heading2"/>
      </w:pPr>
      <w:bookmarkStart w:id="3" w:name="instructions"/>
      <w:bookmarkEnd w:id="0"/>
      <w:r>
        <w:t>Instructions</w:t>
      </w:r>
    </w:p>
    <w:p w14:paraId="0F373142" w14:textId="77777777" w:rsidR="006875F7" w:rsidRDefault="00BA6C61">
      <w:pPr>
        <w:pStyle w:val="FirstParagraph"/>
      </w:pPr>
      <w:r>
        <w:t>All problems are of equal weight. Please arrange your solutions in numerical order even if you do not solve them in that order. Show work and carefully justify/prove your assertions.</w:t>
      </w:r>
    </w:p>
    <w:p w14:paraId="53696041" w14:textId="77777777" w:rsidR="006875F7" w:rsidRDefault="00BA6C61">
      <w:pPr>
        <w:pStyle w:val="Heading2"/>
      </w:pPr>
      <w:bookmarkStart w:id="4" w:name="problems"/>
      <w:bookmarkEnd w:id="3"/>
      <w:r>
        <w:t>Problems</w:t>
      </w:r>
    </w:p>
    <w:p w14:paraId="0C9E8F0F" w14:textId="77777777" w:rsidR="006875F7" w:rsidRDefault="006875F7">
      <w:pPr>
        <w:pStyle w:val="Compact"/>
        <w:numPr>
          <w:ilvl w:val="0"/>
          <w:numId w:val="2"/>
        </w:numPr>
      </w:pPr>
    </w:p>
    <w:p w14:paraId="39E2E613" w14:textId="77777777" w:rsidR="006875F7" w:rsidRDefault="00BA6C61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 where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then </w:t>
      </w:r>
      <m:oMath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</m:oMath>
      <w:r>
        <w:t>.</w:t>
      </w:r>
    </w:p>
    <w:p w14:paraId="50A14683" w14:textId="77777777" w:rsidR="006875F7" w:rsidRDefault="00BA6C61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, then</w:t>
      </w:r>
    </w:p>
    <w:p w14:paraId="561AE0BC" w14:textId="77777777" w:rsidR="006875F7" w:rsidRDefault="00000000">
      <w:pPr>
        <w:pStyle w:val="Compact"/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</m:oMath>
      </m:oMathPara>
    </w:p>
    <w:p w14:paraId="602C81A2" w14:textId="77777777" w:rsidR="006875F7" w:rsidRDefault="00BA6C61">
      <w:pPr>
        <w:pStyle w:val="Compact"/>
        <w:numPr>
          <w:ilvl w:val="1"/>
          <w:numId w:val="1"/>
        </w:numPr>
      </w:pPr>
      <w:r>
        <w:t>represents a circle. Find its center and radius.</w:t>
      </w:r>
    </w:p>
    <w:p w14:paraId="26760EED" w14:textId="77777777" w:rsidR="006875F7" w:rsidRDefault="00BA6C61">
      <w:pPr>
        <w:numPr>
          <w:ilvl w:val="0"/>
          <w:numId w:val="2"/>
        </w:numPr>
      </w:pPr>
      <w:r>
        <w:t>Compute the following integral carefully justifying each step:</w:t>
      </w:r>
    </w:p>
    <w:p w14:paraId="1A27633B" w14:textId="77777777" w:rsidR="006875F7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74168CB2" w14:textId="77777777" w:rsidR="006875F7" w:rsidRDefault="006875F7">
      <w:pPr>
        <w:pStyle w:val="Compact"/>
        <w:numPr>
          <w:ilvl w:val="0"/>
          <w:numId w:val="2"/>
        </w:numPr>
      </w:pPr>
    </w:p>
    <w:p w14:paraId="202086B2" w14:textId="77777777" w:rsidR="006875F7" w:rsidRDefault="00BA6C61">
      <w:pPr>
        <w:pStyle w:val="Compact"/>
        <w:numPr>
          <w:ilvl w:val="1"/>
          <w:numId w:val="4"/>
        </w:numPr>
      </w:pPr>
      <w:r>
        <w:t xml:space="preserve">Assume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converges in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 xml:space="preserve">. Show that for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R</m:t>
        </m:r>
      </m:oMath>
      <w:r>
        <w:t>,</w:t>
      </w:r>
    </w:p>
    <w:p w14:paraId="1ADC2239" w14:textId="77777777" w:rsidR="006875F7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2π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f​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iθ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 dθ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A19AA18" w14:textId="77777777" w:rsidR="006875F7" w:rsidRDefault="00BA6C61">
      <w:pPr>
        <w:pStyle w:val="Compact"/>
        <w:numPr>
          <w:ilvl w:val="1"/>
          <w:numId w:val="4"/>
        </w:numPr>
      </w:pPr>
      <w:r>
        <w:t>Deduce Liouville’s theorem from (a).</w:t>
      </w:r>
    </w:p>
    <w:p w14:paraId="159F15D7" w14:textId="77777777" w:rsidR="006875F7" w:rsidRDefault="00BA6C61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f</m:t>
        </m:r>
      </m:oMath>
      <w:r>
        <w:t xml:space="preserve"> is holomorphic in an open set containing the closed unit disc, except for a simple pole 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.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denote the power series in the open unit disc.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31598A6" w14:textId="77777777" w:rsidR="006875F7" w:rsidRDefault="00BA6C61">
      <w:pPr>
        <w:numPr>
          <w:ilvl w:val="0"/>
          <w:numId w:val="2"/>
        </w:numPr>
      </w:pPr>
      <w:r>
        <w:t xml:space="preserve">Find a conformal map that maps the region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∣Re(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|&gt;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the upper half plane.</w:t>
      </w:r>
    </w:p>
    <w:p w14:paraId="3E8DCCFB" w14:textId="77777777" w:rsidR="006875F7" w:rsidRDefault="00BA6C61">
      <w:pPr>
        <w:numPr>
          <w:ilvl w:val="0"/>
          <w:numId w:val="2"/>
        </w:numPr>
      </w:pPr>
      <w:r>
        <w:t xml:space="preserve">Prove the open mapping theorem for holomorphic functions: If </w:t>
      </w:r>
      <m:oMath>
        <m:r>
          <w:rPr>
            <w:rFonts w:ascii="Cambria Math" w:hAnsi="Cambria Math"/>
          </w:rPr>
          <m:t>f</m:t>
        </m:r>
      </m:oMath>
      <w:r>
        <w:t xml:space="preserve"> is a non-constant holomorphic function on an open set </w:t>
      </w:r>
      <m:oMath>
        <m:r>
          <w:rPr>
            <w:rFonts w:ascii="Cambria Math" w:hAnsi="Cambria Math"/>
          </w:rPr>
          <m:t>U</m:t>
        </m:r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also an open set.</w:t>
      </w:r>
    </w:p>
    <w:p w14:paraId="60FD8742" w14:textId="77777777" w:rsidR="006875F7" w:rsidRDefault="00BA6C6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analytic on a bounded domain </w:t>
      </w:r>
      <m:oMath>
        <m:r>
          <w:rPr>
            <w:rFonts w:ascii="Cambria Math" w:hAnsi="Cambria Math"/>
          </w:rPr>
          <m:t>D</m:t>
        </m:r>
      </m:oMath>
      <w:r>
        <w:t xml:space="preserve">, and assume also that </w:t>
      </w:r>
      <m:oMath>
        <m:r>
          <w:rPr>
            <w:rFonts w:ascii="Cambria Math" w:hAnsi="Cambria Math"/>
          </w:rPr>
          <m:t>f</m:t>
        </m:r>
      </m:oMath>
      <w:r>
        <w:t xml:space="preserve"> that is continuous and nowhere zero on the closure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D</m:t>
            </m:r>
          </m:e>
        </m:bar>
      </m:oMath>
      <w:r>
        <w:t xml:space="preserve">. Show that if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)|=</m:t>
        </m:r>
        <m:r>
          <w:rPr>
            <w:rFonts w:ascii="Cambria Math" w:hAnsi="Cambria Math"/>
          </w:rPr>
          <m:t>M</m:t>
        </m:r>
      </m:oMath>
      <w:r>
        <w:t xml:space="preserve"> (a constant) for </w:t>
      </w:r>
      <m:oMath>
        <m:r>
          <w:rPr>
            <w:rFonts w:ascii="Cambria Math" w:hAnsi="Cambria Math"/>
          </w:rPr>
          <m:t>z</m:t>
        </m:r>
      </m:oMath>
      <w:r>
        <w:t xml:space="preserve"> on the boundary of </w:t>
      </w:r>
      <m:oMath>
        <m:r>
          <w:rPr>
            <w:rFonts w:ascii="Cambria Math" w:hAnsi="Cambria Math"/>
          </w:rPr>
          <m:t>D</m:t>
        </m:r>
      </m:oMath>
      <w:r>
        <w:t xml:space="preserve">, then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  <m:r>
          <w:rPr>
            <w:rFonts w:ascii="Cambria Math" w:hAnsi="Cambria Math"/>
          </w:rPr>
          <m:t>M</m:t>
        </m:r>
      </m:oMath>
      <w:r>
        <w:t xml:space="preserve"> for </w:t>
      </w:r>
      <m:oMath>
        <m:r>
          <w:rPr>
            <w:rFonts w:ascii="Cambria Math" w:hAnsi="Cambria Math"/>
          </w:rPr>
          <m:t>z</m:t>
        </m:r>
      </m:oMath>
      <w:r>
        <w:t xml:space="preserve"> in </w:t>
      </w:r>
      <m:oMath>
        <m:r>
          <w:rPr>
            <w:rFonts w:ascii="Cambria Math" w:hAnsi="Cambria Math"/>
          </w:rPr>
          <m:t>D</m:t>
        </m:r>
      </m:oMath>
      <w:r>
        <w:t xml:space="preserve">, where </w:t>
      </w:r>
      <m:oMath>
        <m:r>
          <w:rPr>
            <w:rFonts w:ascii="Cambria Math" w:hAnsi="Cambria Math"/>
          </w:rPr>
          <m:t>θ</m:t>
        </m:r>
      </m:oMath>
      <w:r>
        <w:t xml:space="preserve"> is a real constant.</w:t>
      </w:r>
      <w:bookmarkEnd w:id="1"/>
      <w:bookmarkEnd w:id="2"/>
      <w:bookmarkEnd w:id="4"/>
    </w:p>
    <w:sectPr w:rsidR="006875F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04040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7B0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727099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79588660">
    <w:abstractNumId w:val="0"/>
  </w:num>
  <w:num w:numId="2" w16cid:durableId="123426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0382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065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F7"/>
    <w:rsid w:val="00087320"/>
    <w:rsid w:val="002048E4"/>
    <w:rsid w:val="004E21F1"/>
    <w:rsid w:val="00504CFD"/>
    <w:rsid w:val="006875F7"/>
    <w:rsid w:val="006C71F5"/>
    <w:rsid w:val="00BA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ABAA"/>
  <w15:docId w15:val="{5160E0DE-8613-455B-BFBD-3532C131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1322</Characters>
  <Application>Microsoft Office Word</Application>
  <DocSecurity>0</DocSecurity>
  <Lines>35</Lines>
  <Paragraphs>29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Examination — Spring 2020</dc:title>
  <dc:creator>Paul Pollack</dc:creator>
  <cp:keywords/>
  <cp:lastModifiedBy>Paul Pollack</cp:lastModifiedBy>
  <cp:revision>4</cp:revision>
  <dcterms:created xsi:type="dcterms:W3CDTF">2026-03-28T18:21:00Z</dcterms:created>
  <dcterms:modified xsi:type="dcterms:W3CDTF">2026-03-28T19:26:00Z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